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505" w14:textId="77777777" w:rsidR="00BE67C3" w:rsidRPr="004C3378" w:rsidRDefault="00BE67C3" w:rsidP="00D849F5">
      <w:pPr>
        <w:pStyle w:val="Titolo1"/>
        <w:spacing w:before="0" w:after="0"/>
        <w:jc w:val="center"/>
        <w:rPr>
          <w:color w:val="000000" w:themeColor="text1"/>
          <w:sz w:val="32"/>
          <w:szCs w:val="32"/>
          <w:u w:val="singl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9601" w:type="dxa"/>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403AD" w14:textId="592DC5EF" w:rsidR="0056078F" w:rsidRPr="0056078F" w:rsidRDefault="0056078F" w:rsidP="00A536FB">
            <w:pPr>
              <w:spacing w:before="0" w:after="0"/>
              <w:rPr>
                <w:rFonts w:ascii="Helvetica" w:eastAsia="Times New Roman" w:hAnsi="Helvetica" w:cs="Helvetica"/>
                <w:bCs/>
                <w:iCs/>
                <w:color w:val="auto"/>
                <w:kern w:val="0"/>
                <w:sz w:val="14"/>
                <w:szCs w:val="14"/>
                <w:lang w:bidi="ar-SA"/>
              </w:rPr>
            </w:pPr>
            <w:r w:rsidRPr="0056078F">
              <w:rPr>
                <w:rFonts w:ascii="Helvetica" w:eastAsia="Times New Roman" w:hAnsi="Helvetica" w:cs="Helvetica"/>
                <w:bCs/>
                <w:iCs/>
                <w:color w:val="auto"/>
                <w:kern w:val="0"/>
                <w:sz w:val="14"/>
                <w:szCs w:val="14"/>
                <w:lang w:bidi="ar-SA"/>
              </w:rPr>
              <w:t>ASIA NAPOLI S.P.A.</w:t>
            </w:r>
          </w:p>
          <w:p w14:paraId="4C0F439B" w14:textId="77777777" w:rsidR="0056078F" w:rsidRPr="0056078F" w:rsidRDefault="0056078F" w:rsidP="00A536FB">
            <w:pPr>
              <w:spacing w:before="0" w:after="0"/>
              <w:rPr>
                <w:rFonts w:ascii="Helvetica" w:eastAsia="Times New Roman" w:hAnsi="Helvetica" w:cs="Helvetica"/>
                <w:bCs/>
                <w:iCs/>
                <w:color w:val="auto"/>
                <w:kern w:val="0"/>
                <w:sz w:val="14"/>
                <w:szCs w:val="14"/>
                <w:lang w:bidi="ar-SA"/>
              </w:rPr>
            </w:pPr>
          </w:p>
          <w:p w14:paraId="2FC31B5A" w14:textId="27CB05A3" w:rsidR="00A23B3E" w:rsidRPr="004C3378" w:rsidRDefault="0056078F" w:rsidP="00A536FB">
            <w:pPr>
              <w:spacing w:before="0" w:after="0"/>
              <w:rPr>
                <w:color w:val="000000" w:themeColor="text1"/>
                <w:sz w:val="20"/>
                <w:szCs w:val="20"/>
              </w:rPr>
            </w:pPr>
            <w:r w:rsidRPr="0056078F">
              <w:rPr>
                <w:rFonts w:ascii="Helvetica" w:eastAsia="Times New Roman" w:hAnsi="Helvetica" w:cs="Helvetica"/>
                <w:bCs/>
                <w:iCs/>
                <w:color w:val="auto"/>
                <w:kern w:val="0"/>
                <w:sz w:val="14"/>
                <w:szCs w:val="14"/>
                <w:lang w:bidi="ar-SA"/>
              </w:rPr>
              <w:t xml:space="preserve"> 07494740637</w:t>
            </w:r>
          </w:p>
        </w:tc>
      </w:tr>
      <w:tr w:rsidR="004C3378" w:rsidRPr="004C3378" w14:paraId="2FC31B5E" w14:textId="77777777" w:rsidTr="00A536FB">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6DD1556A" w:rsidR="007E7CD4" w:rsidRPr="004C3378" w:rsidRDefault="00EE2E14" w:rsidP="00D849F5">
            <w:pPr>
              <w:spacing w:before="0" w:after="0"/>
              <w:rPr>
                <w:b/>
                <w:color w:val="000000" w:themeColor="text1"/>
                <w:sz w:val="20"/>
                <w:szCs w:val="20"/>
              </w:rPr>
            </w:pPr>
            <w:r>
              <w:rPr>
                <w:b/>
                <w:color w:val="000000" w:themeColor="text1"/>
                <w:sz w:val="20"/>
                <w:szCs w:val="20"/>
              </w:rPr>
              <w:t xml:space="preserve"> </w:t>
            </w:r>
          </w:p>
          <w:p w14:paraId="2FC31B5D" w14:textId="04B80D96"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0056078F">
              <w:rPr>
                <w:b/>
                <w:color w:val="000000" w:themeColor="text1"/>
                <w:sz w:val="20"/>
                <w:szCs w:val="20"/>
              </w:rPr>
              <w:t xml:space="preserve"> </w:t>
            </w:r>
            <w:r w:rsidR="0056078F" w:rsidRPr="0056078F">
              <w:rPr>
                <w:rFonts w:ascii="Helvetica" w:eastAsia="Times New Roman" w:hAnsi="Helvetica" w:cs="Helvetica"/>
                <w:color w:val="auto"/>
                <w:kern w:val="0"/>
                <w:sz w:val="14"/>
                <w:szCs w:val="14"/>
                <w:lang w:bidi="ar-SA"/>
              </w:rPr>
              <w:t xml:space="preserve">Appalto di </w:t>
            </w:r>
            <w:r w:rsidR="00116F8D">
              <w:rPr>
                <w:rFonts w:ascii="Helvetica" w:eastAsia="Times New Roman" w:hAnsi="Helvetica" w:cs="Helvetica"/>
                <w:color w:val="auto"/>
                <w:kern w:val="0"/>
                <w:sz w:val="14"/>
                <w:szCs w:val="14"/>
                <w:lang w:bidi="ar-SA"/>
              </w:rPr>
              <w:t>FORNITURA</w:t>
            </w:r>
            <w:bookmarkStart w:id="0" w:name="_GoBack"/>
            <w:bookmarkEnd w:id="0"/>
          </w:p>
        </w:tc>
      </w:tr>
      <w:tr w:rsidR="00A536FB" w:rsidRPr="004C3378" w14:paraId="2FC31B61"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A536FB" w:rsidRPr="004C3378" w:rsidRDefault="00A536FB" w:rsidP="00A536FB">
            <w:pPr>
              <w:spacing w:before="0" w:after="0"/>
              <w:rPr>
                <w:color w:val="000000" w:themeColor="text1"/>
                <w:sz w:val="20"/>
                <w:szCs w:val="20"/>
              </w:rPr>
            </w:pPr>
          </w:p>
          <w:p w14:paraId="2FC31B5F" w14:textId="643A92E5" w:rsidR="00A536FB" w:rsidRPr="004C3378" w:rsidRDefault="00A536FB" w:rsidP="00A536FB">
            <w:pPr>
              <w:spacing w:before="0" w:after="0"/>
              <w:rPr>
                <w:color w:val="000000" w:themeColor="text1"/>
                <w:sz w:val="20"/>
                <w:szCs w:val="20"/>
              </w:rPr>
            </w:pPr>
            <w:r w:rsidRPr="004C3378">
              <w:rPr>
                <w:color w:val="000000" w:themeColor="text1"/>
                <w:sz w:val="20"/>
                <w:szCs w:val="20"/>
              </w:rPr>
              <w:t>Titolo o breve descrizione dell'appalto (</w:t>
            </w:r>
            <w:r w:rsidRPr="000411CE">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484746E8" w:rsidR="00A536FB" w:rsidRPr="004C3378" w:rsidRDefault="00116F8D" w:rsidP="00935766">
            <w:pPr>
              <w:rPr>
                <w:color w:val="000000" w:themeColor="text1"/>
                <w:sz w:val="20"/>
                <w:szCs w:val="20"/>
              </w:rPr>
            </w:pPr>
            <w:r>
              <w:rPr>
                <w:color w:val="000000" w:themeColor="text1"/>
                <w:sz w:val="20"/>
                <w:szCs w:val="20"/>
              </w:rPr>
              <w:t>TESSERINI DI RICONOSCIMENTO PERSONALE ASIA NAPOLI</w:t>
            </w:r>
          </w:p>
        </w:tc>
      </w:tr>
      <w:tr w:rsidR="00A536FB" w:rsidRPr="004C3378" w14:paraId="2FC31B64"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A536FB" w:rsidRPr="004C3378" w:rsidRDefault="00A536FB" w:rsidP="00A536FB">
            <w:pPr>
              <w:spacing w:before="0" w:after="0"/>
              <w:rPr>
                <w:color w:val="000000" w:themeColor="text1"/>
                <w:sz w:val="20"/>
                <w:szCs w:val="20"/>
              </w:rPr>
            </w:pPr>
          </w:p>
          <w:p w14:paraId="2FC31B62" w14:textId="59C680AA" w:rsidR="00A536FB" w:rsidRPr="004C3378" w:rsidRDefault="00A536FB" w:rsidP="00A536FB">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0411CE">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A536FB" w:rsidRPr="004C3378" w:rsidRDefault="00A536FB" w:rsidP="00A536FB">
            <w:pPr>
              <w:spacing w:before="0" w:after="0"/>
              <w:rPr>
                <w:color w:val="000000" w:themeColor="text1"/>
                <w:sz w:val="20"/>
                <w:szCs w:val="20"/>
              </w:rPr>
            </w:pPr>
          </w:p>
          <w:p w14:paraId="2FC31B63" w14:textId="67B4BA4C" w:rsidR="00A536FB" w:rsidRPr="004C3378" w:rsidRDefault="00C85378" w:rsidP="00A536FB">
            <w:pPr>
              <w:spacing w:before="0" w:after="0"/>
              <w:rPr>
                <w:color w:val="000000" w:themeColor="text1"/>
                <w:sz w:val="20"/>
                <w:szCs w:val="20"/>
              </w:rPr>
            </w:pPr>
            <w:r>
              <w:rPr>
                <w:color w:val="000000" w:themeColor="text1"/>
                <w:sz w:val="20"/>
                <w:szCs w:val="20"/>
              </w:rPr>
              <w:t xml:space="preserve">ODA </w:t>
            </w:r>
            <w:r w:rsidR="0071504E">
              <w:rPr>
                <w:color w:val="000000" w:themeColor="text1"/>
                <w:sz w:val="20"/>
                <w:szCs w:val="20"/>
              </w:rPr>
              <w:t>N</w:t>
            </w:r>
            <w:r w:rsidR="00A536FB">
              <w:rPr>
                <w:color w:val="000000" w:themeColor="text1"/>
                <w:sz w:val="20"/>
                <w:szCs w:val="20"/>
              </w:rPr>
              <w:t xml:space="preserve">. </w:t>
            </w:r>
            <w:r w:rsidR="0041608E">
              <w:rPr>
                <w:color w:val="000000" w:themeColor="text1"/>
                <w:sz w:val="20"/>
                <w:szCs w:val="20"/>
              </w:rPr>
              <w:t>0</w:t>
            </w:r>
            <w:r w:rsidR="00EE2E14">
              <w:rPr>
                <w:color w:val="000000" w:themeColor="text1"/>
                <w:sz w:val="20"/>
                <w:szCs w:val="20"/>
              </w:rPr>
              <w:t>1</w:t>
            </w:r>
            <w:r w:rsidR="00116F8D">
              <w:rPr>
                <w:color w:val="000000" w:themeColor="text1"/>
                <w:sz w:val="20"/>
                <w:szCs w:val="20"/>
              </w:rPr>
              <w:t>7</w:t>
            </w:r>
            <w:r w:rsidR="000E736E">
              <w:rPr>
                <w:color w:val="000000" w:themeColor="text1"/>
                <w:sz w:val="20"/>
                <w:szCs w:val="20"/>
              </w:rPr>
              <w:t>/</w:t>
            </w:r>
            <w:r w:rsidR="0056078F">
              <w:rPr>
                <w:color w:val="000000" w:themeColor="text1"/>
                <w:sz w:val="20"/>
                <w:szCs w:val="20"/>
              </w:rPr>
              <w:t>ACU</w:t>
            </w:r>
            <w:r w:rsidR="00A536FB">
              <w:rPr>
                <w:color w:val="000000" w:themeColor="text1"/>
                <w:sz w:val="20"/>
                <w:szCs w:val="20"/>
              </w:rPr>
              <w:t>/202</w:t>
            </w:r>
            <w:r w:rsidR="0041608E">
              <w:rPr>
                <w:color w:val="000000" w:themeColor="text1"/>
                <w:sz w:val="20"/>
                <w:szCs w:val="20"/>
              </w:rPr>
              <w:t>4</w:t>
            </w:r>
          </w:p>
        </w:tc>
      </w:tr>
      <w:tr w:rsidR="00A536FB" w:rsidRPr="004C3378" w14:paraId="2FC31B6B"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A536FB" w:rsidRPr="004C3378" w:rsidRDefault="00A536FB" w:rsidP="00A536FB">
            <w:pPr>
              <w:spacing w:before="0" w:after="0"/>
              <w:rPr>
                <w:color w:val="000000" w:themeColor="text1"/>
                <w:sz w:val="20"/>
                <w:szCs w:val="20"/>
              </w:rPr>
            </w:pPr>
          </w:p>
          <w:p w14:paraId="2FC31B65" w14:textId="31326C76" w:rsidR="00A536FB" w:rsidRPr="004C3378" w:rsidRDefault="00A536FB" w:rsidP="00A536FB">
            <w:pPr>
              <w:spacing w:before="0" w:after="0"/>
              <w:rPr>
                <w:color w:val="000000" w:themeColor="text1"/>
                <w:sz w:val="20"/>
                <w:szCs w:val="20"/>
              </w:rPr>
            </w:pPr>
            <w:r w:rsidRPr="004C3378">
              <w:rPr>
                <w:color w:val="000000" w:themeColor="text1"/>
                <w:sz w:val="20"/>
                <w:szCs w:val="20"/>
              </w:rPr>
              <w:t xml:space="preserve">CIG </w:t>
            </w:r>
          </w:p>
          <w:p w14:paraId="2FC31B66" w14:textId="556A2710" w:rsidR="00A536FB" w:rsidRPr="004C3378" w:rsidRDefault="00A536FB" w:rsidP="00A536FB">
            <w:pPr>
              <w:spacing w:before="0" w:after="0"/>
              <w:rPr>
                <w:color w:val="000000" w:themeColor="text1"/>
                <w:sz w:val="20"/>
                <w:szCs w:val="20"/>
              </w:rPr>
            </w:pPr>
            <w:r w:rsidRPr="00B4101B">
              <w:rPr>
                <w:color w:val="000000" w:themeColor="text1"/>
                <w:sz w:val="20"/>
                <w:szCs w:val="20"/>
              </w:rPr>
              <w:t>CU</w:t>
            </w:r>
            <w:r w:rsidR="0056078F" w:rsidRPr="00B4101B">
              <w:rPr>
                <w:color w:val="000000" w:themeColor="text1"/>
                <w:sz w:val="20"/>
                <w:szCs w:val="20"/>
              </w:rPr>
              <w:t>I</w:t>
            </w:r>
            <w:r w:rsidRPr="004C3378">
              <w:rPr>
                <w:color w:val="000000" w:themeColor="text1"/>
                <w:sz w:val="20"/>
                <w:szCs w:val="20"/>
              </w:rPr>
              <w:t xml:space="preserve"> </w:t>
            </w:r>
          </w:p>
          <w:p w14:paraId="2FC31B67" w14:textId="77777777" w:rsidR="00A536FB" w:rsidRPr="004C3378" w:rsidRDefault="00A536FB" w:rsidP="00A536FB">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A536FB" w:rsidRPr="004C3378" w:rsidRDefault="00A536FB" w:rsidP="00A536FB">
            <w:pPr>
              <w:spacing w:before="0" w:after="0"/>
              <w:rPr>
                <w:color w:val="000000" w:themeColor="text1"/>
                <w:sz w:val="20"/>
                <w:szCs w:val="20"/>
              </w:rPr>
            </w:pPr>
          </w:p>
          <w:p w14:paraId="2FC31B6A" w14:textId="1B5BF165" w:rsidR="00162C10" w:rsidRPr="00162C10" w:rsidRDefault="00162C10" w:rsidP="0041608E">
            <w:pPr>
              <w:spacing w:before="0" w:after="0"/>
              <w:rPr>
                <w:b/>
                <w:color w:val="000000" w:themeColor="text1"/>
                <w:sz w:val="20"/>
                <w:szCs w:val="20"/>
              </w:rPr>
            </w:pP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lastRenderedPageBreak/>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lastRenderedPageBreak/>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 xml:space="preserve">l'operatore economico è un laboratorio protetto, </w:t>
            </w:r>
            <w:proofErr w:type="gramStart"/>
            <w:r w:rsidRPr="004C3378">
              <w:rPr>
                <w:color w:val="000000" w:themeColor="text1"/>
                <w:sz w:val="20"/>
                <w:szCs w:val="20"/>
              </w:rPr>
              <w:t>un' "</w:t>
            </w:r>
            <w:proofErr w:type="gramEnd"/>
            <w:r w:rsidRPr="004C3378">
              <w:rPr>
                <w:color w:val="000000" w:themeColor="text1"/>
                <w:sz w:val="20"/>
                <w:szCs w:val="20"/>
              </w:rPr>
              <w:t>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w:t>
            </w:r>
            <w:r w:rsidRPr="004C3378">
              <w:rPr>
                <w:color w:val="000000" w:themeColor="text1"/>
                <w:sz w:val="20"/>
                <w:szCs w:val="20"/>
              </w:rPr>
              <w:lastRenderedPageBreak/>
              <w:t>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e) </w:t>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28E3EB53" w14:textId="028A53AD" w:rsidR="00BE67C3" w:rsidRPr="004C3378" w:rsidRDefault="00BE67C3" w:rsidP="00D849F5">
      <w:pPr>
        <w:pStyle w:val="SectionTitle"/>
        <w:spacing w:before="0" w:after="0"/>
        <w:jc w:val="both"/>
        <w:rPr>
          <w:b w:val="0"/>
          <w:caps/>
          <w:color w:val="000000" w:themeColor="text1"/>
          <w:sz w:val="16"/>
          <w:szCs w:val="16"/>
        </w:rPr>
      </w:pPr>
    </w:p>
    <w:p w14:paraId="2AF593C6" w14:textId="77777777" w:rsidR="00BE67C3" w:rsidRPr="004C3378" w:rsidRDefault="00BE67C3" w:rsidP="00D849F5">
      <w:pPr>
        <w:pStyle w:val="SectionTitle"/>
        <w:spacing w:before="0" w:after="0"/>
        <w:jc w:val="both"/>
        <w:rPr>
          <w:b w:val="0"/>
          <w:caps/>
          <w:color w:val="000000" w:themeColor="text1"/>
          <w:sz w:val="16"/>
          <w:szCs w:val="16"/>
        </w:rPr>
      </w:pPr>
    </w:p>
    <w:p w14:paraId="7F10EEF8" w14:textId="77777777" w:rsidR="00BE67C3" w:rsidRPr="004C3378" w:rsidRDefault="00BE67C3" w:rsidP="00D849F5">
      <w:pPr>
        <w:pStyle w:val="SectionTitle"/>
        <w:spacing w:before="0" w:after="0"/>
        <w:jc w:val="both"/>
        <w:rPr>
          <w:b w:val="0"/>
          <w:caps/>
          <w:color w:val="000000" w:themeColor="text1"/>
          <w:sz w:val="16"/>
          <w:szCs w:val="16"/>
        </w:rPr>
      </w:pPr>
    </w:p>
    <w:p w14:paraId="415B1A4A" w14:textId="77777777" w:rsidR="00BE67C3" w:rsidRPr="004C3378" w:rsidRDefault="00BE67C3" w:rsidP="00D849F5">
      <w:pPr>
        <w:pStyle w:val="SectionTitle"/>
        <w:spacing w:before="0" w:after="0"/>
        <w:jc w:val="both"/>
        <w:rPr>
          <w:b w:val="0"/>
          <w:caps/>
          <w:color w:val="000000" w:themeColor="text1"/>
          <w:sz w:val="16"/>
          <w:szCs w:val="16"/>
        </w:rPr>
      </w:pPr>
    </w:p>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01B0976" w:rsidR="00BE67C3" w:rsidRPr="004C3378" w:rsidRDefault="00BE67C3" w:rsidP="00D849F5">
      <w:pPr>
        <w:pStyle w:val="SectionTitle"/>
        <w:spacing w:before="0" w:after="0"/>
        <w:jc w:val="both"/>
        <w:rPr>
          <w:b w:val="0"/>
          <w:caps/>
          <w:color w:val="000000" w:themeColor="text1"/>
          <w:sz w:val="16"/>
          <w:szCs w:val="16"/>
        </w:rPr>
      </w:pPr>
      <w:r w:rsidRPr="004C3378">
        <w:rPr>
          <w:b w:val="0"/>
          <w:caps/>
          <w:color w:val="000000" w:themeColor="text1"/>
          <w:sz w:val="16"/>
          <w:szCs w:val="16"/>
        </w:rPr>
        <w:br w:type="page"/>
      </w: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lastRenderedPageBreak/>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42881F96" w14:textId="77777777" w:rsidTr="00A536F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roofErr w:type="gramStart"/>
            <w:r w:rsidRPr="004C3378">
              <w:rPr>
                <w:color w:val="000000" w:themeColor="text1"/>
                <w:sz w:val="20"/>
                <w:szCs w:val="20"/>
              </w:rPr>
              <w:t>…….</w:t>
            </w:r>
            <w:proofErr w:type="gramEnd"/>
            <w:r w:rsidRPr="004C3378">
              <w:rPr>
                <w:color w:val="000000" w:themeColor="text1"/>
                <w:sz w:val="20"/>
                <w:szCs w:val="20"/>
              </w:rPr>
              <w:t>……….]</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57D9F65D" w:rsidR="00A23B3E" w:rsidRPr="004C3378" w:rsidRDefault="00A23B3E" w:rsidP="00D849F5">
            <w:pPr>
              <w:spacing w:before="0" w:after="0"/>
              <w:jc w:val="both"/>
              <w:rPr>
                <w:color w:val="000000" w:themeColor="text1"/>
                <w:sz w:val="20"/>
                <w:szCs w:val="20"/>
              </w:rPr>
            </w:pPr>
            <w:r w:rsidRPr="004C3378">
              <w:rPr>
                <w:color w:val="000000" w:themeColor="text1"/>
                <w:sz w:val="20"/>
                <w:szCs w:val="20"/>
              </w:rPr>
              <w:t>Elencare le prestazioni o lavorazioni che si intende subappaltare e la relativa quota (espressa in percentuale) sull’importo contrattuale</w:t>
            </w:r>
          </w:p>
          <w:p w14:paraId="2FC31C3A" w14:textId="61467499" w:rsidR="00A23B3E" w:rsidRPr="004C3378" w:rsidRDefault="002645A8" w:rsidP="00D849F5">
            <w:pPr>
              <w:spacing w:before="0" w:after="0"/>
              <w:jc w:val="both"/>
              <w:rPr>
                <w:color w:val="000000" w:themeColor="text1"/>
                <w:sz w:val="20"/>
                <w:szCs w:val="20"/>
              </w:rPr>
            </w:pPr>
            <w:r>
              <w:rPr>
                <w:color w:val="000000" w:themeColor="text1"/>
                <w:sz w:val="20"/>
                <w:szCs w:val="20"/>
              </w:rPr>
              <w:t>I</w:t>
            </w:r>
            <w:r w:rsidR="00A23B3E" w:rsidRPr="004C3378">
              <w:rPr>
                <w:color w:val="000000" w:themeColor="text1"/>
                <w:sz w:val="20"/>
                <w:szCs w:val="20"/>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6DF70166"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Data:[</w:t>
            </w:r>
            <w:proofErr w:type="gramEnd"/>
            <w:r w:rsidRPr="004C3378">
              <w:rPr>
                <w:color w:val="000000" w:themeColor="text1"/>
                <w:sz w:val="20"/>
                <w:szCs w:val="20"/>
              </w:rPr>
              <w:t xml:space="preserve">  ], durata [   ], lettera comma 1, articolo </w:t>
            </w:r>
            <w:r w:rsidR="00A536FB">
              <w:rPr>
                <w:color w:val="000000" w:themeColor="text1"/>
                <w:sz w:val="20"/>
                <w:szCs w:val="20"/>
              </w:rPr>
              <w:t>94</w:t>
            </w:r>
            <w:r w:rsidRPr="004C3378">
              <w:rPr>
                <w:color w:val="000000" w:themeColor="text1"/>
                <w:sz w:val="20"/>
                <w:szCs w:val="20"/>
              </w:rPr>
              <w:t xml:space="preserve">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70DBA51A"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w:t>
            </w:r>
            <w:r w:rsidR="00A536FB">
              <w:rPr>
                <w:color w:val="000000" w:themeColor="text1"/>
                <w:sz w:val="20"/>
                <w:szCs w:val="20"/>
              </w:rPr>
              <w:t>94</w:t>
            </w:r>
            <w:r w:rsidRPr="004C3378">
              <w:rPr>
                <w:color w:val="000000" w:themeColor="text1"/>
                <w:sz w:val="20"/>
                <w:szCs w:val="20"/>
              </w:rPr>
              <w:t xml:space="preserve">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 xml:space="preserve">(numero dipendenti e/o </w:t>
            </w:r>
            <w:proofErr w:type="gramStart"/>
            <w:r w:rsidRPr="004C3378">
              <w:rPr>
                <w:color w:val="000000" w:themeColor="text1"/>
                <w:sz w:val="20"/>
                <w:szCs w:val="20"/>
              </w:rPr>
              <w:t>altro )</w:t>
            </w:r>
            <w:proofErr w:type="gramEnd"/>
            <w:r w:rsidRPr="004C3378">
              <w:rPr>
                <w:color w:val="000000" w:themeColor="text1"/>
                <w:sz w:val="20"/>
                <w:szCs w:val="20"/>
              </w:rPr>
              <w:t xml:space="preserve">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 xml:space="preserve">(indirizzo web, autorità o organismo di emanazione, riferimento preciso della </w:t>
            </w:r>
            <w:proofErr w:type="gramStart"/>
            <w:r w:rsidR="00A23B3E" w:rsidRPr="004C3378">
              <w:rPr>
                <w:color w:val="000000" w:themeColor="text1"/>
                <w:sz w:val="18"/>
                <w:szCs w:val="18"/>
              </w:rPr>
              <w:t>documentazione)(</w:t>
            </w:r>
            <w:proofErr w:type="gramEnd"/>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 xml:space="preserve">L’operatore economico si trova nella condizione prevista dall’art. 53 comma 16-ter del </w:t>
            </w:r>
            <w:proofErr w:type="spellStart"/>
            <w:r w:rsidRPr="004C3378">
              <w:rPr>
                <w:color w:val="000000" w:themeColor="text1"/>
                <w:sz w:val="20"/>
                <w:szCs w:val="20"/>
              </w:rPr>
              <w:t>D.Lgs.</w:t>
            </w:r>
            <w:proofErr w:type="spellEnd"/>
            <w:r w:rsidRPr="004C3378">
              <w:rPr>
                <w:color w:val="000000" w:themeColor="text1"/>
                <w:sz w:val="20"/>
                <w:szCs w:val="20"/>
              </w:rPr>
              <w:t xml:space="preserve">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proofErr w:type="gramStart"/>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w:t>
            </w:r>
            <w:proofErr w:type="gramEnd"/>
            <w:r w:rsidRPr="004C3378">
              <w:rPr>
                <w:color w:val="000000" w:themeColor="text1"/>
                <w:sz w:val="20"/>
                <w:szCs w:val="20"/>
              </w:rPr>
              <w:t xml:space="preserve">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 xml:space="preserve">conflitto di </w:t>
            </w:r>
            <w:proofErr w:type="gramStart"/>
            <w:r w:rsidRPr="004C3378">
              <w:rPr>
                <w:b/>
                <w:color w:val="000000" w:themeColor="text1"/>
                <w:sz w:val="20"/>
                <w:szCs w:val="20"/>
              </w:rPr>
              <w:t>interessi(</w:t>
            </w:r>
            <w:proofErr w:type="gramEnd"/>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w:t>
            </w:r>
            <w:proofErr w:type="gramStart"/>
            <w:r w:rsidRPr="004C3378">
              <w:rPr>
                <w:color w:val="000000" w:themeColor="text1"/>
                <w:sz w:val="20"/>
                <w:szCs w:val="20"/>
              </w:rPr>
              <w:t>documentazione)(</w:t>
            </w:r>
            <w:proofErr w:type="gramEnd"/>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2FC31D9B" w14:textId="7226E7ED" w:rsidR="00A23B3E" w:rsidRPr="004C3378" w:rsidRDefault="009536C5" w:rsidP="00D849F5">
      <w:pPr>
        <w:spacing w:before="0" w:after="0"/>
        <w:jc w:val="center"/>
        <w:rPr>
          <w:color w:val="000000" w:themeColor="text1"/>
          <w:szCs w:val="24"/>
        </w:rPr>
      </w:pPr>
      <w:r>
        <w:rPr>
          <w:color w:val="000000" w:themeColor="text1"/>
          <w:sz w:val="28"/>
          <w:szCs w:val="28"/>
        </w:rPr>
        <w:t>P</w:t>
      </w:r>
      <w:r w:rsidR="00A23B3E" w:rsidRPr="004C3378">
        <w:rPr>
          <w:color w:val="000000" w:themeColor="text1"/>
          <w:sz w:val="28"/>
          <w:szCs w:val="28"/>
        </w:rPr>
        <w:t>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esercizio:  [</w:t>
            </w:r>
            <w:proofErr w:type="gramEnd"/>
            <w:r w:rsidRPr="004C3378">
              <w:rPr>
                <w:color w:val="000000" w:themeColor="text1"/>
                <w:sz w:val="20"/>
                <w:szCs w:val="20"/>
              </w:rPr>
              <w:t>……]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 xml:space="preserve">durante il periodo di </w:t>
            </w:r>
            <w:proofErr w:type="gramStart"/>
            <w:r w:rsidRPr="004C3378">
              <w:rPr>
                <w:color w:val="000000" w:themeColor="text1"/>
                <w:sz w:val="20"/>
                <w:szCs w:val="20"/>
              </w:rPr>
              <w:t>riferimento(</w:t>
            </w:r>
            <w:proofErr w:type="gramEnd"/>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r>
            <w:proofErr w:type="gramStart"/>
            <w:r w:rsidRPr="004C3378">
              <w:rPr>
                <w:color w:val="000000" w:themeColor="text1"/>
                <w:sz w:val="20"/>
                <w:szCs w:val="20"/>
              </w:rPr>
              <w:t>Lavori:  [</w:t>
            </w:r>
            <w:proofErr w:type="gramEnd"/>
            <w:r w:rsidRPr="004C3378">
              <w:rPr>
                <w:color w:val="000000" w:themeColor="text1"/>
                <w:sz w:val="20"/>
                <w:szCs w:val="20"/>
              </w:rPr>
              <w:t>……]</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1</w:t>
            </w:r>
            <w:proofErr w:type="gramStart"/>
            <w:r w:rsidRPr="004C3378">
              <w:rPr>
                <w:color w:val="000000" w:themeColor="text1"/>
                <w:sz w:val="20"/>
                <w:szCs w:val="20"/>
              </w:rPr>
              <w:t xml:space="preserve">b)   </w:t>
            </w:r>
            <w:proofErr w:type="gramEnd"/>
            <w:r w:rsidRPr="004C3378">
              <w:rPr>
                <w:color w:val="000000" w:themeColor="text1"/>
                <w:sz w:val="20"/>
                <w:szCs w:val="20"/>
              </w:rPr>
              <w:t xml:space="preserve">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 xml:space="preserve">Indicare nell'elenco gli importi, le date e i destinatari, pubblici o </w:t>
            </w:r>
            <w:proofErr w:type="gramStart"/>
            <w:r w:rsidRPr="004C3378">
              <w:rPr>
                <w:color w:val="000000" w:themeColor="text1"/>
                <w:sz w:val="20"/>
                <w:szCs w:val="20"/>
              </w:rPr>
              <w:t>privati(</w:t>
            </w:r>
            <w:proofErr w:type="gramEnd"/>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proofErr w:type="gramStart"/>
            <w:r w:rsidRPr="004C3378">
              <w:rPr>
                <w:b/>
                <w:color w:val="000000" w:themeColor="text1"/>
                <w:sz w:val="20"/>
                <w:szCs w:val="20"/>
              </w:rPr>
              <w:t>verifiche</w:t>
            </w:r>
            <w:r w:rsidRPr="004C3378">
              <w:rPr>
                <w:color w:val="000000" w:themeColor="text1"/>
                <w:sz w:val="20"/>
                <w:szCs w:val="20"/>
              </w:rPr>
              <w:t>(</w:t>
            </w:r>
            <w:proofErr w:type="gramEnd"/>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 xml:space="preserve">intende eventualmente </w:t>
            </w:r>
            <w:proofErr w:type="gramStart"/>
            <w:r w:rsidRPr="004C3378">
              <w:rPr>
                <w:b/>
                <w:color w:val="000000" w:themeColor="text1"/>
                <w:sz w:val="20"/>
                <w:szCs w:val="20"/>
              </w:rPr>
              <w:t>subappaltare</w:t>
            </w:r>
            <w:r w:rsidRPr="004C3378">
              <w:rPr>
                <w:color w:val="000000" w:themeColor="text1"/>
                <w:sz w:val="20"/>
                <w:szCs w:val="20"/>
              </w:rPr>
              <w:t>(</w:t>
            </w:r>
            <w:proofErr w:type="gramEnd"/>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lastRenderedPageBreak/>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FA10" w14:textId="77777777" w:rsidR="00DF523E" w:rsidRDefault="00DF523E">
      <w:pPr>
        <w:spacing w:before="0" w:after="0"/>
      </w:pPr>
      <w:r>
        <w:separator/>
      </w:r>
    </w:p>
  </w:endnote>
  <w:endnote w:type="continuationSeparator" w:id="0">
    <w:p w14:paraId="20E7C312" w14:textId="77777777" w:rsidR="00DF523E" w:rsidRDefault="00DF52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E86" w14:textId="77777777" w:rsidR="00DF523E" w:rsidRPr="00D509A5" w:rsidRDefault="00DF523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2FC31E87" w14:textId="77777777" w:rsidR="00DF523E" w:rsidRDefault="00DF52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75D1" w14:textId="77777777" w:rsidR="00DF523E" w:rsidRDefault="00DF523E">
      <w:pPr>
        <w:spacing w:before="0" w:after="0"/>
      </w:pPr>
      <w:r>
        <w:separator/>
      </w:r>
    </w:p>
  </w:footnote>
  <w:footnote w:type="continuationSeparator" w:id="0">
    <w:p w14:paraId="6EE000BB" w14:textId="77777777" w:rsidR="00DF523E" w:rsidRDefault="00DF523E">
      <w:pPr>
        <w:spacing w:before="0" w:after="0"/>
      </w:pPr>
      <w:r>
        <w:continuationSeparator/>
      </w:r>
    </w:p>
  </w:footnote>
  <w:footnote w:id="1">
    <w:p w14:paraId="2FC31E8A" w14:textId="77777777" w:rsidR="00DF523E" w:rsidRPr="001F35A9" w:rsidRDefault="00DF523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DF523E" w:rsidRPr="001F35A9" w:rsidRDefault="00DF523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DF523E" w:rsidRPr="001F35A9" w:rsidRDefault="00DF523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DF523E" w:rsidRPr="001F35A9" w:rsidRDefault="00DF523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DF523E" w:rsidRPr="001F35A9" w:rsidRDefault="00DF523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DF523E" w:rsidRPr="001F35A9" w:rsidRDefault="00DF523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DF523E" w:rsidRPr="001F35A9" w:rsidRDefault="00DF523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DF523E" w:rsidRPr="001F35A9" w:rsidRDefault="00DF523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DF523E" w:rsidRPr="001F35A9" w:rsidRDefault="00DF523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DF523E" w:rsidRPr="001F35A9" w:rsidRDefault="00DF523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DF523E" w:rsidRPr="001F35A9" w:rsidRDefault="00DF523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DF523E" w:rsidRPr="001F35A9" w:rsidRDefault="00DF523E"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DF523E" w:rsidRPr="003E60D1" w:rsidRDefault="00DF523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DF523E" w:rsidRPr="003E60D1" w:rsidRDefault="00DF523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DF523E" w:rsidRPr="00BF74E1" w:rsidRDefault="00DF523E"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DF523E" w:rsidRPr="003E60D1" w:rsidRDefault="00DF523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DF523E" w:rsidRPr="003E60D1" w:rsidRDefault="00DF523E"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DF523E" w:rsidRPr="003E60D1" w:rsidRDefault="00DF523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DF523E" w:rsidRPr="003E60D1" w:rsidRDefault="00DF523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DF523E" w:rsidRPr="00F351F0" w:rsidRDefault="00DF523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DF523E" w:rsidRPr="003E60D1" w:rsidRDefault="00DF523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DF523E" w:rsidRPr="003E60D1" w:rsidRDefault="00DF523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DF523E" w:rsidRPr="003E60D1" w:rsidRDefault="00DF523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DF523E" w:rsidRPr="003E60D1" w:rsidRDefault="00DF523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DF523E" w:rsidRPr="003E60D1" w:rsidRDefault="00DF523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DF523E" w:rsidRPr="003E60D1" w:rsidRDefault="00DF523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11CE"/>
    <w:rsid w:val="0004434A"/>
    <w:rsid w:val="00051277"/>
    <w:rsid w:val="00054B02"/>
    <w:rsid w:val="000576F3"/>
    <w:rsid w:val="00063CC5"/>
    <w:rsid w:val="00076DCA"/>
    <w:rsid w:val="0009226A"/>
    <w:rsid w:val="00093999"/>
    <w:rsid w:val="00093E26"/>
    <w:rsid w:val="000953DC"/>
    <w:rsid w:val="000A7B33"/>
    <w:rsid w:val="000B5314"/>
    <w:rsid w:val="000C7B90"/>
    <w:rsid w:val="000E5FBC"/>
    <w:rsid w:val="000E736E"/>
    <w:rsid w:val="00116F8D"/>
    <w:rsid w:val="00121BF6"/>
    <w:rsid w:val="00153BA1"/>
    <w:rsid w:val="00162C10"/>
    <w:rsid w:val="001752F0"/>
    <w:rsid w:val="001D339E"/>
    <w:rsid w:val="001D3A2B"/>
    <w:rsid w:val="001D4BB2"/>
    <w:rsid w:val="001D56C2"/>
    <w:rsid w:val="001E4A7B"/>
    <w:rsid w:val="001F35A9"/>
    <w:rsid w:val="00226067"/>
    <w:rsid w:val="002645A8"/>
    <w:rsid w:val="00270DA2"/>
    <w:rsid w:val="0028410C"/>
    <w:rsid w:val="002A13F8"/>
    <w:rsid w:val="002A21BC"/>
    <w:rsid w:val="002C169E"/>
    <w:rsid w:val="002D50E9"/>
    <w:rsid w:val="002E43BE"/>
    <w:rsid w:val="002F330C"/>
    <w:rsid w:val="002F4B34"/>
    <w:rsid w:val="00316FAD"/>
    <w:rsid w:val="00346075"/>
    <w:rsid w:val="00350D7E"/>
    <w:rsid w:val="0035343A"/>
    <w:rsid w:val="0036728A"/>
    <w:rsid w:val="00371983"/>
    <w:rsid w:val="00381458"/>
    <w:rsid w:val="00384132"/>
    <w:rsid w:val="003A443E"/>
    <w:rsid w:val="003A6B39"/>
    <w:rsid w:val="003B3636"/>
    <w:rsid w:val="003E54A0"/>
    <w:rsid w:val="003E60D1"/>
    <w:rsid w:val="003E772B"/>
    <w:rsid w:val="003E7810"/>
    <w:rsid w:val="003F047F"/>
    <w:rsid w:val="0041608E"/>
    <w:rsid w:val="004234D1"/>
    <w:rsid w:val="00442061"/>
    <w:rsid w:val="00444FE3"/>
    <w:rsid w:val="00453750"/>
    <w:rsid w:val="0046224A"/>
    <w:rsid w:val="00473725"/>
    <w:rsid w:val="00481CE7"/>
    <w:rsid w:val="004C3378"/>
    <w:rsid w:val="004C596F"/>
    <w:rsid w:val="004E6663"/>
    <w:rsid w:val="00516CEA"/>
    <w:rsid w:val="005309A4"/>
    <w:rsid w:val="0056078F"/>
    <w:rsid w:val="0058406C"/>
    <w:rsid w:val="00584FE4"/>
    <w:rsid w:val="005A7DCB"/>
    <w:rsid w:val="005B380A"/>
    <w:rsid w:val="005B3B08"/>
    <w:rsid w:val="005C49E6"/>
    <w:rsid w:val="005E2955"/>
    <w:rsid w:val="00625142"/>
    <w:rsid w:val="00635C8F"/>
    <w:rsid w:val="0064014A"/>
    <w:rsid w:val="00642EB9"/>
    <w:rsid w:val="00657491"/>
    <w:rsid w:val="00681D4A"/>
    <w:rsid w:val="006847AD"/>
    <w:rsid w:val="006879D2"/>
    <w:rsid w:val="006A5E21"/>
    <w:rsid w:val="006B430C"/>
    <w:rsid w:val="006B4D39"/>
    <w:rsid w:val="006C6070"/>
    <w:rsid w:val="006F3D34"/>
    <w:rsid w:val="006F5194"/>
    <w:rsid w:val="0071504E"/>
    <w:rsid w:val="00757373"/>
    <w:rsid w:val="00766402"/>
    <w:rsid w:val="007B50B2"/>
    <w:rsid w:val="007E7CD4"/>
    <w:rsid w:val="008154AA"/>
    <w:rsid w:val="008207EE"/>
    <w:rsid w:val="00834B65"/>
    <w:rsid w:val="00851972"/>
    <w:rsid w:val="00862AF5"/>
    <w:rsid w:val="00892FC7"/>
    <w:rsid w:val="0089654F"/>
    <w:rsid w:val="008B74ED"/>
    <w:rsid w:val="008C734C"/>
    <w:rsid w:val="008E3A62"/>
    <w:rsid w:val="008F12E6"/>
    <w:rsid w:val="00900583"/>
    <w:rsid w:val="00912481"/>
    <w:rsid w:val="00934658"/>
    <w:rsid w:val="00935766"/>
    <w:rsid w:val="00946BE3"/>
    <w:rsid w:val="009536C5"/>
    <w:rsid w:val="009644B4"/>
    <w:rsid w:val="0099272A"/>
    <w:rsid w:val="009E204E"/>
    <w:rsid w:val="00A160EC"/>
    <w:rsid w:val="00A23B3E"/>
    <w:rsid w:val="00A25F65"/>
    <w:rsid w:val="00A30CBB"/>
    <w:rsid w:val="00A31A6B"/>
    <w:rsid w:val="00A40DAC"/>
    <w:rsid w:val="00A46950"/>
    <w:rsid w:val="00A536FB"/>
    <w:rsid w:val="00A55A28"/>
    <w:rsid w:val="00A96E6E"/>
    <w:rsid w:val="00AA2252"/>
    <w:rsid w:val="00AA5F93"/>
    <w:rsid w:val="00AE5CFF"/>
    <w:rsid w:val="00B32C28"/>
    <w:rsid w:val="00B4101B"/>
    <w:rsid w:val="00B64AE6"/>
    <w:rsid w:val="00B80BA0"/>
    <w:rsid w:val="00B84950"/>
    <w:rsid w:val="00B91406"/>
    <w:rsid w:val="00BA4F12"/>
    <w:rsid w:val="00BB116C"/>
    <w:rsid w:val="00BB639E"/>
    <w:rsid w:val="00BC09F5"/>
    <w:rsid w:val="00BE67C3"/>
    <w:rsid w:val="00BF25DA"/>
    <w:rsid w:val="00BF6205"/>
    <w:rsid w:val="00BF74E1"/>
    <w:rsid w:val="00C03658"/>
    <w:rsid w:val="00C06FC5"/>
    <w:rsid w:val="00C205B4"/>
    <w:rsid w:val="00C267B1"/>
    <w:rsid w:val="00C3249F"/>
    <w:rsid w:val="00C427DB"/>
    <w:rsid w:val="00C47D53"/>
    <w:rsid w:val="00C53E17"/>
    <w:rsid w:val="00C60A33"/>
    <w:rsid w:val="00C64D4B"/>
    <w:rsid w:val="00C85378"/>
    <w:rsid w:val="00C86383"/>
    <w:rsid w:val="00C92169"/>
    <w:rsid w:val="00CA027C"/>
    <w:rsid w:val="00CA04F3"/>
    <w:rsid w:val="00CB25AE"/>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E4996"/>
    <w:rsid w:val="00DF4D24"/>
    <w:rsid w:val="00DF523E"/>
    <w:rsid w:val="00E0264E"/>
    <w:rsid w:val="00EB216B"/>
    <w:rsid w:val="00EB45DC"/>
    <w:rsid w:val="00ED659B"/>
    <w:rsid w:val="00EE2E14"/>
    <w:rsid w:val="00EE7442"/>
    <w:rsid w:val="00EF1B0B"/>
    <w:rsid w:val="00F061E6"/>
    <w:rsid w:val="00F15442"/>
    <w:rsid w:val="00F26DE7"/>
    <w:rsid w:val="00F351F0"/>
    <w:rsid w:val="00F50EF5"/>
    <w:rsid w:val="00F51F37"/>
    <w:rsid w:val="00F575CF"/>
    <w:rsid w:val="00F62D30"/>
    <w:rsid w:val="00F62F53"/>
    <w:rsid w:val="00F672A2"/>
    <w:rsid w:val="00F9449A"/>
    <w:rsid w:val="00F95202"/>
    <w:rsid w:val="00FB3543"/>
    <w:rsid w:val="00FC52A1"/>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53DC-6C1C-4FE2-A93A-C45AA144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5554</Words>
  <Characters>31663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37143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Rosanna De Lucia</cp:lastModifiedBy>
  <cp:revision>44</cp:revision>
  <cp:lastPrinted>2016-07-15T13:50:00Z</cp:lastPrinted>
  <dcterms:created xsi:type="dcterms:W3CDTF">2023-06-20T18:21:00Z</dcterms:created>
  <dcterms:modified xsi:type="dcterms:W3CDTF">2024-01-30T13:35:00Z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